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82EE4" w14:textId="77777777" w:rsidR="0059398D" w:rsidRPr="00087E20" w:rsidRDefault="0059398D" w:rsidP="00994889">
      <w:pPr>
        <w:widowControl w:val="0"/>
        <w:spacing w:line="276" w:lineRule="auto"/>
        <w:jc w:val="center"/>
        <w:rPr>
          <w:rFonts w:ascii="Verdana" w:hAnsi="Verdana" w:cstheme="minorHAnsi"/>
          <w:b/>
          <w:sz w:val="18"/>
          <w:szCs w:val="18"/>
        </w:rPr>
      </w:pPr>
    </w:p>
    <w:p w14:paraId="229BCB9A" w14:textId="77777777" w:rsidR="00994889" w:rsidRPr="00087E20" w:rsidRDefault="00994889" w:rsidP="00994889">
      <w:pPr>
        <w:widowControl w:val="0"/>
        <w:spacing w:line="276" w:lineRule="auto"/>
        <w:jc w:val="center"/>
        <w:rPr>
          <w:rFonts w:ascii="Verdana" w:hAnsi="Verdana" w:cstheme="minorHAnsi"/>
          <w:b/>
          <w:sz w:val="24"/>
          <w:szCs w:val="24"/>
        </w:rPr>
      </w:pPr>
      <w:r w:rsidRPr="00087E20">
        <w:rPr>
          <w:rFonts w:ascii="Verdana" w:hAnsi="Verdana" w:cstheme="minorHAnsi"/>
          <w:b/>
          <w:sz w:val="24"/>
          <w:szCs w:val="24"/>
        </w:rPr>
        <w:t>MESSAGGIO PER IL PUBBLICO PRIMA DELL’INIZIO DELL’EVENTO</w:t>
      </w:r>
    </w:p>
    <w:p w14:paraId="4DDEA691" w14:textId="77777777" w:rsidR="00994889" w:rsidRPr="00087E20" w:rsidRDefault="00994889" w:rsidP="00994889">
      <w:pPr>
        <w:widowControl w:val="0"/>
        <w:spacing w:line="276" w:lineRule="auto"/>
        <w:rPr>
          <w:rFonts w:ascii="Verdana" w:hAnsi="Verdana" w:cstheme="minorHAnsi"/>
          <w:b/>
          <w:sz w:val="18"/>
          <w:szCs w:val="18"/>
        </w:rPr>
      </w:pPr>
    </w:p>
    <w:p w14:paraId="71A8D76C" w14:textId="468BDB77" w:rsidR="00994889" w:rsidRPr="00087E20" w:rsidRDefault="00994889" w:rsidP="00994889">
      <w:pPr>
        <w:widowControl w:val="0"/>
        <w:spacing w:line="276" w:lineRule="auto"/>
        <w:jc w:val="both"/>
        <w:rPr>
          <w:rFonts w:ascii="Verdana" w:hAnsi="Verdana" w:cstheme="minorHAnsi"/>
          <w:b/>
          <w:sz w:val="18"/>
          <w:szCs w:val="18"/>
        </w:rPr>
      </w:pPr>
      <w:r w:rsidRPr="00087E20">
        <w:rPr>
          <w:rFonts w:ascii="Verdana" w:hAnsi="Verdana" w:cstheme="minorHAnsi"/>
          <w:b/>
          <w:sz w:val="18"/>
          <w:szCs w:val="18"/>
        </w:rPr>
        <w:t xml:space="preserve">Il seguente messaggio deve essere impartito al pubblico, </w:t>
      </w:r>
      <w:r w:rsidR="00F31B07" w:rsidRPr="00087E20">
        <w:rPr>
          <w:rFonts w:ascii="Verdana" w:hAnsi="Verdana" w:cstheme="minorHAnsi"/>
          <w:b/>
          <w:sz w:val="18"/>
          <w:szCs w:val="18"/>
        </w:rPr>
        <w:t>a voce alta, mediante microfono o megafono (a seconda del luogo dell’evento e del numero di persone presenti), prima dell’inizio di ogni evento, da parte preposto, oppure da un componente delle squadre di emergenza</w:t>
      </w:r>
      <w:r w:rsidRPr="00087E20">
        <w:rPr>
          <w:rFonts w:ascii="Verdana" w:hAnsi="Verdana" w:cstheme="minorHAnsi"/>
          <w:b/>
          <w:sz w:val="18"/>
          <w:szCs w:val="18"/>
        </w:rPr>
        <w:t>.</w:t>
      </w:r>
    </w:p>
    <w:p w14:paraId="755D46C3" w14:textId="77777777" w:rsidR="0059398D" w:rsidRPr="00087E20" w:rsidRDefault="0059398D" w:rsidP="00994889">
      <w:pPr>
        <w:widowControl w:val="0"/>
        <w:spacing w:line="276" w:lineRule="auto"/>
        <w:jc w:val="center"/>
        <w:rPr>
          <w:rFonts w:ascii="Verdana" w:hAnsi="Verdana" w:cstheme="minorHAnsi"/>
          <w:b/>
          <w:sz w:val="18"/>
          <w:szCs w:val="18"/>
        </w:rPr>
      </w:pPr>
    </w:p>
    <w:p w14:paraId="1670A2D9" w14:textId="77777777" w:rsidR="0059398D" w:rsidRPr="00087E20" w:rsidRDefault="0059398D" w:rsidP="00994889">
      <w:pPr>
        <w:widowControl w:val="0"/>
        <w:spacing w:line="276" w:lineRule="auto"/>
        <w:jc w:val="center"/>
        <w:rPr>
          <w:rFonts w:ascii="Verdana" w:hAnsi="Verdana" w:cstheme="minorHAnsi"/>
          <w:b/>
          <w:sz w:val="22"/>
          <w:szCs w:val="22"/>
        </w:rPr>
      </w:pPr>
    </w:p>
    <w:p w14:paraId="7A2429FB" w14:textId="77777777" w:rsidR="00994889" w:rsidRPr="00087E20" w:rsidRDefault="00994889" w:rsidP="00994889">
      <w:pPr>
        <w:widowControl w:val="0"/>
        <w:spacing w:line="276" w:lineRule="auto"/>
        <w:jc w:val="center"/>
        <w:rPr>
          <w:rFonts w:ascii="Verdana" w:hAnsi="Verdana" w:cstheme="minorHAnsi"/>
          <w:b/>
          <w:sz w:val="22"/>
          <w:szCs w:val="22"/>
        </w:rPr>
      </w:pPr>
      <w:r w:rsidRPr="00087E20">
        <w:rPr>
          <w:rFonts w:ascii="Verdana" w:hAnsi="Verdana" w:cstheme="minorHAnsi"/>
          <w:b/>
          <w:sz w:val="22"/>
          <w:szCs w:val="22"/>
        </w:rPr>
        <w:t>MESSAGGIO:</w:t>
      </w:r>
    </w:p>
    <w:p w14:paraId="586B8981" w14:textId="77777777" w:rsidR="00994889" w:rsidRPr="00087E20" w:rsidRDefault="00994889" w:rsidP="00994889">
      <w:pPr>
        <w:widowControl w:val="0"/>
        <w:spacing w:line="276" w:lineRule="auto"/>
        <w:jc w:val="center"/>
        <w:rPr>
          <w:rFonts w:ascii="Verdana" w:hAnsi="Verdana" w:cstheme="minorHAnsi"/>
          <w:b/>
          <w:sz w:val="22"/>
          <w:szCs w:val="22"/>
        </w:rPr>
      </w:pPr>
    </w:p>
    <w:p w14:paraId="3086F580" w14:textId="77777777" w:rsidR="00A77DA8" w:rsidRPr="00087E20" w:rsidRDefault="00994889" w:rsidP="00994889">
      <w:pPr>
        <w:widowControl w:val="0"/>
        <w:spacing w:line="276" w:lineRule="auto"/>
        <w:jc w:val="both"/>
        <w:rPr>
          <w:rFonts w:ascii="Verdana" w:hAnsi="Verdana" w:cstheme="minorHAnsi"/>
          <w:sz w:val="22"/>
          <w:szCs w:val="22"/>
        </w:rPr>
      </w:pPr>
      <w:r w:rsidRPr="00087E20">
        <w:rPr>
          <w:rFonts w:ascii="Verdana" w:hAnsi="Verdana" w:cstheme="minorHAnsi"/>
          <w:sz w:val="22"/>
          <w:szCs w:val="22"/>
        </w:rPr>
        <w:t>“</w:t>
      </w:r>
      <w:r w:rsidR="00A77DA8" w:rsidRPr="00087E20">
        <w:rPr>
          <w:rFonts w:ascii="Verdana" w:hAnsi="Verdana" w:cstheme="minorHAnsi"/>
          <w:sz w:val="22"/>
          <w:szCs w:val="22"/>
        </w:rPr>
        <w:t>Al fine di garantire la sicurezza</w:t>
      </w:r>
      <w:r w:rsidRPr="00087E20">
        <w:rPr>
          <w:rFonts w:ascii="Verdana" w:hAnsi="Verdana" w:cstheme="minorHAnsi"/>
          <w:sz w:val="22"/>
          <w:szCs w:val="22"/>
        </w:rPr>
        <w:t xml:space="preserve"> e l’incolumità delle persone</w:t>
      </w:r>
      <w:r w:rsidR="00A77DA8" w:rsidRPr="00087E20">
        <w:rPr>
          <w:rFonts w:ascii="Verdana" w:hAnsi="Verdana" w:cstheme="minorHAnsi"/>
          <w:sz w:val="22"/>
          <w:szCs w:val="22"/>
        </w:rPr>
        <w:t xml:space="preserve">, in caso emergenza, si chiede a tutti i presenti di prestare attenzione </w:t>
      </w:r>
      <w:r w:rsidRPr="00087E20">
        <w:rPr>
          <w:rFonts w:ascii="Verdana" w:hAnsi="Verdana" w:cstheme="minorHAnsi"/>
          <w:sz w:val="22"/>
          <w:szCs w:val="22"/>
        </w:rPr>
        <w:t>e rispettare le seguenti indicazioni.</w:t>
      </w:r>
    </w:p>
    <w:p w14:paraId="44850EF5" w14:textId="77777777" w:rsidR="00A77DA8" w:rsidRPr="00087E20" w:rsidRDefault="00A77DA8" w:rsidP="00994889">
      <w:pPr>
        <w:widowControl w:val="0"/>
        <w:spacing w:line="276" w:lineRule="auto"/>
        <w:jc w:val="both"/>
        <w:rPr>
          <w:rFonts w:ascii="Verdana" w:hAnsi="Verdana" w:cstheme="minorHAnsi"/>
          <w:sz w:val="22"/>
          <w:szCs w:val="22"/>
        </w:rPr>
      </w:pPr>
    </w:p>
    <w:p w14:paraId="6C375845" w14:textId="0C97495C" w:rsidR="00514A25" w:rsidRPr="00087E20" w:rsidRDefault="008000DE" w:rsidP="00514A25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Verdana" w:hAnsi="Verdana" w:cstheme="minorHAnsi"/>
          <w:sz w:val="22"/>
          <w:szCs w:val="22"/>
        </w:rPr>
      </w:pPr>
      <w:r w:rsidRPr="00087E20">
        <w:rPr>
          <w:rFonts w:ascii="Verdana" w:hAnsi="Verdana" w:cstheme="minorHAnsi"/>
          <w:sz w:val="22"/>
          <w:szCs w:val="22"/>
        </w:rPr>
        <w:t>Prendete visione delle uscite di emergenza voi più vicine</w:t>
      </w:r>
      <w:r w:rsidR="00514A25" w:rsidRPr="00087E20">
        <w:rPr>
          <w:rFonts w:ascii="Verdana" w:hAnsi="Verdana" w:cstheme="minorHAnsi"/>
          <w:sz w:val="22"/>
          <w:szCs w:val="22"/>
        </w:rPr>
        <w:t xml:space="preserve"> (</w:t>
      </w:r>
      <w:r w:rsidR="00514A25" w:rsidRPr="006E4214">
        <w:rPr>
          <w:rFonts w:ascii="Verdana" w:hAnsi="Verdana" w:cstheme="minorHAnsi"/>
          <w:i/>
          <w:iCs/>
          <w:sz w:val="22"/>
          <w:szCs w:val="22"/>
          <w:u w:val="single"/>
        </w:rPr>
        <w:t>NOTA: Indicare ed illustrare le uscite presenti nel locale oggetto dell’evento</w:t>
      </w:r>
      <w:r w:rsidR="00514A25" w:rsidRPr="00087E20">
        <w:rPr>
          <w:rFonts w:ascii="Verdana" w:hAnsi="Verdana" w:cstheme="minorHAnsi"/>
          <w:sz w:val="22"/>
          <w:szCs w:val="22"/>
        </w:rPr>
        <w:t>)</w:t>
      </w:r>
    </w:p>
    <w:p w14:paraId="53B822FB" w14:textId="03855E32" w:rsidR="008000DE" w:rsidRPr="00087E20" w:rsidRDefault="008000DE" w:rsidP="008000DE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Verdana" w:hAnsi="Verdana" w:cstheme="minorHAnsi"/>
          <w:sz w:val="22"/>
          <w:szCs w:val="22"/>
        </w:rPr>
      </w:pPr>
      <w:r w:rsidRPr="00087E20">
        <w:rPr>
          <w:rFonts w:ascii="Verdana" w:hAnsi="Verdana" w:cstheme="minorHAnsi"/>
          <w:sz w:val="22"/>
          <w:szCs w:val="22"/>
        </w:rPr>
        <w:t>Se rilevate una situazione di emergenza provvedete a segnalarlo tempestivamente agli addetti presenti</w:t>
      </w:r>
      <w:r w:rsidR="00514A25" w:rsidRPr="00087E20">
        <w:rPr>
          <w:rFonts w:ascii="Verdana" w:hAnsi="Verdana" w:cstheme="minorHAnsi"/>
          <w:sz w:val="22"/>
          <w:szCs w:val="22"/>
        </w:rPr>
        <w:t>, identificabili mediante giubbini ad alta visibilità</w:t>
      </w:r>
    </w:p>
    <w:p w14:paraId="5A22E181" w14:textId="7F162132" w:rsidR="008000DE" w:rsidRPr="00087E20" w:rsidRDefault="008000DE" w:rsidP="008000DE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Verdana" w:hAnsi="Verdana" w:cstheme="minorHAnsi"/>
          <w:sz w:val="22"/>
          <w:szCs w:val="22"/>
        </w:rPr>
      </w:pPr>
      <w:r w:rsidRPr="00087E20">
        <w:rPr>
          <w:rFonts w:ascii="Verdana" w:hAnsi="Verdana" w:cstheme="minorHAnsi"/>
          <w:sz w:val="22"/>
          <w:szCs w:val="22"/>
        </w:rPr>
        <w:t>In caso di evacuazione recatevi verso l’uscita più vicina, mantenendo la calma, e seguendo le indicazioni del personale addetto.</w:t>
      </w:r>
    </w:p>
    <w:p w14:paraId="0F047D3E" w14:textId="30B840FD" w:rsidR="00514A25" w:rsidRPr="00087E20" w:rsidRDefault="00514A25" w:rsidP="008000DE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Verdana" w:hAnsi="Verdana" w:cstheme="minorHAnsi"/>
          <w:sz w:val="22"/>
          <w:szCs w:val="22"/>
        </w:rPr>
      </w:pPr>
      <w:r w:rsidRPr="00087E20">
        <w:rPr>
          <w:rFonts w:ascii="Verdana" w:hAnsi="Verdana" w:cstheme="minorHAnsi"/>
          <w:sz w:val="22"/>
          <w:szCs w:val="22"/>
        </w:rPr>
        <w:t>Le uscite di emergenza ed i percorsi di esodo devono essere mantenuti liberi, è vietato sostare o posizionare materiali in corrispondenza degli stessi</w:t>
      </w:r>
    </w:p>
    <w:p w14:paraId="6A8CC30B" w14:textId="77777777" w:rsidR="00B30287" w:rsidRPr="00087E20" w:rsidRDefault="008000DE" w:rsidP="00994889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Verdana" w:hAnsi="Verdana" w:cstheme="minorHAnsi"/>
          <w:sz w:val="22"/>
          <w:szCs w:val="22"/>
        </w:rPr>
      </w:pPr>
      <w:r w:rsidRPr="00087E20">
        <w:rPr>
          <w:rFonts w:ascii="Verdana" w:hAnsi="Verdana" w:cstheme="minorHAnsi"/>
          <w:sz w:val="22"/>
          <w:szCs w:val="22"/>
        </w:rPr>
        <w:t>Si ricorda che è vietato l’utilizzo delle attrezzature antincendio al personale non adeguatamente formato</w:t>
      </w:r>
      <w:r w:rsidR="00994889" w:rsidRPr="00087E20">
        <w:rPr>
          <w:rFonts w:ascii="Verdana" w:hAnsi="Verdana" w:cstheme="minorHAnsi"/>
          <w:sz w:val="22"/>
          <w:szCs w:val="22"/>
        </w:rPr>
        <w:t>.</w:t>
      </w:r>
    </w:p>
    <w:p w14:paraId="07320867" w14:textId="0FB0FB97" w:rsidR="00A77DA8" w:rsidRPr="00087E20" w:rsidRDefault="00F31B07" w:rsidP="00994889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Verdana" w:hAnsi="Verdana" w:cstheme="minorHAnsi"/>
          <w:sz w:val="22"/>
          <w:szCs w:val="22"/>
        </w:rPr>
      </w:pPr>
      <w:r w:rsidRPr="00087E20">
        <w:rPr>
          <w:rFonts w:ascii="Verdana" w:hAnsi="Verdana" w:cstheme="minorHAnsi"/>
          <w:sz w:val="22"/>
          <w:szCs w:val="22"/>
        </w:rPr>
        <w:t xml:space="preserve">Si ricorda che è </w:t>
      </w:r>
      <w:r w:rsidR="00B30287" w:rsidRPr="00087E20">
        <w:rPr>
          <w:rFonts w:ascii="Verdana" w:hAnsi="Verdana" w:cstheme="minorHAnsi"/>
          <w:sz w:val="22"/>
          <w:szCs w:val="22"/>
        </w:rPr>
        <w:t>vietato fumare all’interno dei locali scolastici e dei cortili della scuola</w:t>
      </w:r>
      <w:r w:rsidR="00514A25" w:rsidRPr="00087E20">
        <w:rPr>
          <w:rFonts w:ascii="Verdana" w:hAnsi="Verdana" w:cstheme="minorHAnsi"/>
          <w:sz w:val="22"/>
          <w:szCs w:val="22"/>
        </w:rPr>
        <w:t>”</w:t>
      </w:r>
    </w:p>
    <w:sectPr w:rsidR="00A77DA8" w:rsidRPr="00087E2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BD315" w14:textId="77777777" w:rsidR="00D464E9" w:rsidRDefault="00D464E9" w:rsidP="0059398D">
      <w:r>
        <w:separator/>
      </w:r>
    </w:p>
  </w:endnote>
  <w:endnote w:type="continuationSeparator" w:id="0">
    <w:p w14:paraId="1001CA58" w14:textId="77777777" w:rsidR="00D464E9" w:rsidRDefault="00D464E9" w:rsidP="00593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D405F" w14:textId="77777777" w:rsidR="00D464E9" w:rsidRDefault="00D464E9" w:rsidP="0059398D">
      <w:r>
        <w:separator/>
      </w:r>
    </w:p>
  </w:footnote>
  <w:footnote w:type="continuationSeparator" w:id="0">
    <w:p w14:paraId="17E89EF0" w14:textId="77777777" w:rsidR="00D464E9" w:rsidRDefault="00D464E9" w:rsidP="00593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71584" w14:textId="01F0F8FF" w:rsidR="00F22318" w:rsidRDefault="00F22318" w:rsidP="00F22318">
    <w:pPr>
      <w:pStyle w:val="Intestazione"/>
      <w:jc w:val="center"/>
    </w:pPr>
  </w:p>
  <w:p w14:paraId="6B215CE4" w14:textId="3AD7A09F" w:rsidR="0059398D" w:rsidRPr="00F22318" w:rsidRDefault="00514A25" w:rsidP="00F22318">
    <w:pPr>
      <w:pStyle w:val="Intestazione"/>
    </w:pPr>
    <w:r>
      <w:t>SU CARTA INTESTATA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D40A4"/>
    <w:multiLevelType w:val="hybridMultilevel"/>
    <w:tmpl w:val="633C8D16"/>
    <w:lvl w:ilvl="0" w:tplc="06F2C6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222C3F"/>
    <w:multiLevelType w:val="hybridMultilevel"/>
    <w:tmpl w:val="7340FCD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42892422">
    <w:abstractNumId w:val="0"/>
  </w:num>
  <w:num w:numId="2" w16cid:durableId="1098259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DA8"/>
    <w:rsid w:val="000746BC"/>
    <w:rsid w:val="00087E20"/>
    <w:rsid w:val="00172D41"/>
    <w:rsid w:val="0021781B"/>
    <w:rsid w:val="00321283"/>
    <w:rsid w:val="0032557B"/>
    <w:rsid w:val="004C128C"/>
    <w:rsid w:val="00514A25"/>
    <w:rsid w:val="005263CD"/>
    <w:rsid w:val="0059398D"/>
    <w:rsid w:val="006A5533"/>
    <w:rsid w:val="006E4214"/>
    <w:rsid w:val="008000DE"/>
    <w:rsid w:val="008E159E"/>
    <w:rsid w:val="009213A3"/>
    <w:rsid w:val="00994889"/>
    <w:rsid w:val="00A77DA8"/>
    <w:rsid w:val="00B30287"/>
    <w:rsid w:val="00BA6C37"/>
    <w:rsid w:val="00C004B6"/>
    <w:rsid w:val="00D464E9"/>
    <w:rsid w:val="00F22318"/>
    <w:rsid w:val="00F31B07"/>
    <w:rsid w:val="00FC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BFACCE"/>
  <w15:docId w15:val="{F2364989-F1EB-49F9-A745-611EADD75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7D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77DA8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5939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398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939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398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398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398D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semiHidden/>
    <w:rsid w:val="00F223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</dc:creator>
  <cp:lastModifiedBy>Roberto Borsi</cp:lastModifiedBy>
  <cp:revision>12</cp:revision>
  <cp:lastPrinted>2019-11-22T14:17:00Z</cp:lastPrinted>
  <dcterms:created xsi:type="dcterms:W3CDTF">2019-05-16T07:51:00Z</dcterms:created>
  <dcterms:modified xsi:type="dcterms:W3CDTF">2023-07-14T08:51:00Z</dcterms:modified>
</cp:coreProperties>
</file>